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ბუდაპეშტის Liszt აეროპორტის ფრენის კომპენსაცია - Skycop</w:t>
      </w:r>
    </w:p>
    <w:p>
      <w:pPr>
        <w:spacing w:after="360"/>
      </w:pPr>
      <w:r>
        <w:rPr>
          <w:rFonts w:ascii="Arial" w:hAnsi="Arial" w:eastAsia="Arial" w:cs="Arial"/>
          <w:color w:val="666666"/>
          <w:sz w:val="22"/>
          <w:szCs w:val="22"/>
          <w:i w:val="1"/>
          <w:iCs w:val="1"/>
        </w:rPr>
        <w:t xml:space="preserve">Meta Description: გაიგეთ თქვენი მგზავრის უფლებები ბუდაპეშტის Ferenc Liszt აეროპორტში დაგვიანების, გაუქმების ან ბორტზე არშვების შემთხვევაში და როგორ გამოიყენოთ ისინი სრულად დღესვე</w:t>
      </w:r>
    </w:p>
    <w:p>
      <w:pPr>
        <w:spacing w:after="240"/>
      </w:pPr>
      <w:r>
        <w:rPr>
          <w:rFonts w:ascii="Arial" w:hAnsi="Arial" w:eastAsia="Arial" w:cs="Arial"/>
          <w:sz w:val="36"/>
          <w:szCs w:val="36"/>
          <w:b w:val="1"/>
          <w:bCs w:val="1"/>
        </w:rPr>
        <w:t xml:space="preserve">ბუდაპეშტის ფერენც ლისტის სახელობის საერთაშორისო აეროპორტი: დაგვიანებული რეისის კომპენსაცია</w:t>
      </w:r>
    </w:p>
    <w:p>
      <w:pPr>
        <w:spacing w:after="200"/>
      </w:pPr>
      <w:r>
        <w:rPr>
          <w:rFonts w:ascii="Arial" w:hAnsi="Arial" w:eastAsia="Arial" w:cs="Arial"/>
          <w:sz w:val="22"/>
          <w:szCs w:val="22"/>
        </w:rPr>
        <w:t xml:space="preserve">(EC) 261/2004 რეგულაციის თანახმად, საჰაერო მგზავრთა უფლებების ფარგლებში, მგზავრებს უფლება აქვთ, მიიღონ კომპენსაცია €600 ოდენობით დაგვიანებული, გაუქმებული ან გადაჭარბებული დაჯავშნის გამო ჩაუსხდელობის შემთხვევაში.</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მოითხოვეთ ახლავე</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28"/>
          <w:szCs w:val="28"/>
          <w:b w:val="1"/>
          <w:bCs w:val="1"/>
        </w:rPr>
        <w:t xml:space="preserve">ბუდაპეშტის ფერენც ლისტის სახელობის საერთაშორისო აეროპორტში მგზავრების უფლებების მიმოხილვა</w:t>
      </w:r>
    </w:p>
    <w:p/>
    <w:p>
      <w:pPr>
        <w:spacing w:after="200"/>
      </w:pPr>
      <w:r>
        <w:rPr>
          <w:rFonts w:ascii="Arial" w:hAnsi="Arial" w:eastAsia="Arial" w:cs="Arial"/>
          <w:sz w:val="22"/>
          <w:szCs w:val="22"/>
        </w:rPr>
        <w:t xml:space="preserve">ევროკავშირის რეგულაცია 261/2004 იცავს ავიამგზავრებს პრობლემების წარმოქმნის შემთხვევაში. ის განსაზღვრავს ევროკავშირის ავიაკომპანიების აუცილებელ უფლებებს გაჭიანურებული/შეჩერებული და/ან გადაჭარბებული დაჯავშნის მქონე ფრენების შემთხვევაში, როგორიცაა აეროპორტში დახმარების გაწევა და, ზოგიერთ შემთხვევაში, კომპენსაციის გადახდა.</w:t>
      </w:r>
    </w:p>
    <w:p>
      <w:pPr>
        <w:spacing w:after="200"/>
      </w:pPr>
      <w:r>
        <w:rPr>
          <w:rFonts w:ascii="Arial" w:hAnsi="Arial" w:eastAsia="Arial" w:cs="Arial"/>
          <w:sz w:val="22"/>
          <w:szCs w:val="22"/>
        </w:rPr>
        <w:t xml:space="preserve">ზოგადად, ბუდაპეშტის ფერენც ლისტის სახელობის აეროპორტიდან გასული ფრენები ამ რეგულაციას უნდა ემორჩილებოდეს. ეს ნიშნავს, რომ ავიაკომპანიას შეფერხების დროს შესაძლოა დაგეხმაროთ – მაგალითად, საჭმლით, სასმლით ან საჭიროების შემთხვევაში, საცხოვრებლით უზრუნველყოფის გზით. ასევე, შესაძლოა, კომპენსაციის მიღების უფლება გქონდეთ, იმის მიხედვით, თუ რამ გამოიწვია შეფერხება და რამდენ ხანს გაგრძელდა ის.</w:t>
      </w:r>
    </w:p>
    <w:p>
      <w:pPr>
        <w:spacing w:after="200"/>
      </w:pPr>
      <w:r>
        <w:rPr>
          <w:rFonts w:ascii="Arial" w:hAnsi="Arial" w:eastAsia="Arial" w:cs="Arial"/>
          <w:sz w:val="22"/>
          <w:szCs w:val="22"/>
        </w:rPr>
        <w:t xml:space="preserve">ყველა შემთხვევა არ იძლევა კომპენსაციის მიღების უფლებას. თუ შეფერხება გამოწვეული იყო ავიაკომპანიის კონტროლს მიღმა არსებული ფაქტორებით, როგორიცაა უამინდობა ან აეროპორტის პერსონალის გაფიცვა, კომპენსაცია, როგორც წესი, არ გაიცემა. თუმცა, თუ შეფერხება ავიაკომპანიის საკუთარი ქმედებების შედეგი იყო, მაგალითად, მისი ეკიპაჟის გაფიცვა, თქვენ შესაძლოა გქონდეთ კომპენსაციის მოთხოვნის უფლება.</w:t>
      </w:r>
    </w:p>
    <w:p>
      <w:pPr>
        <w:spacing w:after="240"/>
      </w:pPr>
      <w:r>
        <w:rPr>
          <w:rFonts w:ascii="Arial" w:hAnsi="Arial" w:eastAsia="Arial" w:cs="Arial"/>
          <w:sz w:val="32"/>
          <w:szCs w:val="32"/>
          <w:b w:val="1"/>
          <w:bCs w:val="1"/>
        </w:rPr>
        <w:t xml:space="preserve">ბუდაპეშტის ფერენც ლისტის სახელობის საერთაშორისო აეროპორტში მგზავრების გავრცელებული პრობლემები</w:t>
      </w:r>
    </w:p>
    <w:p>
      <w:pPr>
        <w:spacing w:after="240"/>
      </w:pPr>
      <w:r>
        <w:rPr>
          <w:rFonts w:ascii="Arial" w:hAnsi="Arial" w:eastAsia="Arial" w:cs="Arial"/>
          <w:sz w:val="28"/>
          <w:szCs w:val="28"/>
          <w:b w:val="1"/>
          <w:bCs w:val="1"/>
        </w:rPr>
        <w:t xml:space="preserve">გაიგეთ თქვენი უფლებები მგზავრობის შეფერხების დროს</w:t>
      </w:r>
    </w:p>
    <w:p>
      <w:pPr>
        <w:spacing w:after="200"/>
      </w:pPr>
      <w:r>
        <w:rPr>
          <w:rFonts w:ascii="Arial" w:hAnsi="Arial" w:eastAsia="Arial" w:cs="Arial"/>
          <w:sz w:val="22"/>
          <w:szCs w:val="22"/>
        </w:rPr>
        <w:t xml:space="preserve">ბუდაპეშტის ფერენც ლისტის სახელობის საერთაშორისო აეროპორტიდან ფრენები შესაძლოა დაგვიანდეს, გაუქმდეს და/ან მგზავრებმა შესაძლოა გადასასვლელი რეისები გამოტოვონ. ასეთი სიტუაციები სტრესულია, განსაკუთრებით მაშინ, როდესაც მგზავრობის გრაფიკი დატვირთული გაქვთ. თქვენი უფლებების ცოდნა დაგეხმარებათ ცვლილებებთან გამკლავებაში, საჭირო მხარდაჭერის განსაზღვრასა და იმის დადგენაში, გეკუთვნით თუ არა კომპენსაცია.</w:t>
      </w:r>
    </w:p>
    <w:p>
      <w:pPr>
        <w:spacing w:after="240"/>
      </w:pPr>
      <w:r>
        <w:rPr>
          <w:rFonts w:ascii="Arial" w:hAnsi="Arial" w:eastAsia="Arial" w:cs="Arial"/>
          <w:sz w:val="28"/>
          <w:szCs w:val="28"/>
          <w:b w:val="1"/>
          <w:bCs w:val="1"/>
        </w:rPr>
        <w:t xml:space="preserve">ბუდაპეშტის ფერენც ლისტის სახელობის აეროპორტის რეისების შეფერხებები</w:t>
      </w:r>
    </w:p>
    <w:p>
      <w:pPr>
        <w:spacing w:after="200"/>
      </w:pPr>
      <w:r>
        <w:rPr>
          <w:rFonts w:ascii="Arial" w:hAnsi="Arial" w:eastAsia="Arial" w:cs="Arial"/>
          <w:sz w:val="22"/>
          <w:szCs w:val="22"/>
        </w:rPr>
        <w:t xml:space="preserve">ბუდაპეშტის ფერენც ლისტის სახელობის აეროპორტიდან ფრენები შეიძლება დაგვიანდეს საჰაერო მოძრაობის, ცუდი ამინდის ან ავიაკომპანიასთან დაკავშირებული პრობლემების გამო. დაგვიანების ხასიათი (საჭიროებს თუ არა ის დახმარებას ან კომპენსაციას) კონკრეტულ გარემოებებზეა დამოკიდებული.</w:t>
      </w:r>
    </w:p>
    <w:p>
      <w:pPr>
        <w:spacing w:after="240"/>
      </w:pPr>
      <w:r>
        <w:rPr>
          <w:rFonts w:ascii="Arial" w:hAnsi="Arial" w:eastAsia="Arial" w:cs="Arial"/>
          <w:sz w:val="32"/>
          <w:szCs w:val="32"/>
          <w:b w:val="1"/>
          <w:bCs w:val="1"/>
        </w:rPr>
        <w:t xml:space="preserve">გქონდათ შეფერხება ბუდაპეშტის ფერენც ლისტის სახელობის საერთაშორისო აეროპორტში?</w:t>
      </w:r>
    </w:p>
    <w:p>
      <w:pPr>
        <w:spacing w:after="200"/>
      </w:pPr>
      <w:r>
        <w:rPr>
          <w:rFonts w:ascii="Arial" w:hAnsi="Arial" w:eastAsia="Arial" w:cs="Arial"/>
          <w:sz w:val="22"/>
          <w:szCs w:val="22"/>
        </w:rPr>
        <w:t xml:space="preserve">შეამოწმეთ, აკმაყოფილებთ თუ არა კომპენსაციის მიღების პირობებს</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28"/>
          <w:szCs w:val="28"/>
          <w:b w:val="1"/>
          <w:bCs w:val="1"/>
        </w:rPr>
        <w:t xml:space="preserve">რა უნდა გააკეთოთ, თუ აეროპორტში დაგვაგვიანდება</w:t>
      </w:r>
    </w:p>
    <w:p/>
    <w:p>
      <w:pPr>
        <w:spacing w:after="120"/>
        <w:numPr>
          <w:ilvl w:val="0"/>
          <w:numId w:val="1"/>
        </w:numPr>
      </w:pPr>
      <w:r>
        <w:rPr>
          <w:rFonts w:ascii="Arial" w:hAnsi="Arial" w:eastAsia="Arial" w:cs="Arial"/>
          <w:sz w:val="22"/>
          <w:szCs w:val="22"/>
        </w:rPr>
        <w:t xml:space="preserve">რეალურ დროში ინფორმაციის მისაღებად თვალი ადევნეთ აეროპორტის ეკრანებს ან ავიაკომპანიის მიერ შემოთავაზებულ სამოგზაურო აპლიკაციებს.</w:t>
      </w:r>
    </w:p>
    <w:p>
      <w:pPr>
        <w:spacing w:after="120"/>
        <w:numPr>
          <w:ilvl w:val="0"/>
          <w:numId w:val="1"/>
        </w:numPr>
      </w:pPr>
      <w:r>
        <w:rPr>
          <w:rFonts w:ascii="Arial" w:hAnsi="Arial" w:eastAsia="Arial" w:cs="Arial"/>
          <w:sz w:val="22"/>
          <w:szCs w:val="22"/>
        </w:rPr>
        <w:t xml:space="preserve">ჰკითხეთ ავიაკომპანიის თანამშრომლებს დეტალებისა და დაგვიანების შემთხვევაში შემოთავაზებული დახმარების შესახებ.</w:t>
      </w:r>
    </w:p>
    <w:p>
      <w:pPr>
        <w:spacing w:after="120"/>
        <w:numPr>
          <w:ilvl w:val="0"/>
          <w:numId w:val="1"/>
        </w:numPr>
      </w:pPr>
      <w:r>
        <w:rPr>
          <w:rFonts w:ascii="Arial" w:hAnsi="Arial" w:eastAsia="Arial" w:cs="Arial"/>
          <w:sz w:val="22"/>
          <w:szCs w:val="22"/>
        </w:rPr>
        <w:t xml:space="preserve">მოიყვანეთ თქვენი სამგზავრო დოკუმენტები, ჩასხდომის ბარათი და ავიაკომპანიისგან მიღებული ნებისმიერი შეტყობინება.</w:t>
      </w:r>
    </w:p>
    <w:p>
      <w:pPr>
        <w:spacing w:after="120"/>
        <w:numPr>
          <w:ilvl w:val="0"/>
          <w:numId w:val="1"/>
        </w:numPr>
      </w:pPr>
      <w:r>
        <w:rPr>
          <w:rFonts w:ascii="Arial" w:hAnsi="Arial" w:eastAsia="Arial" w:cs="Arial"/>
          <w:sz w:val="22"/>
          <w:szCs w:val="22"/>
        </w:rPr>
        <w:t xml:space="preserve">ავიაკომპანიას შესაძლოა დაგვიანების გახანგრძლივების შემთხვევაში საკვების, სასმელის ან სასტუმროში დაბინავების კომპენსაციის გაცემაც კი მოუწიოს.</w:t>
      </w:r>
    </w:p>
    <w:p>
      <w:pPr>
        <w:spacing w:after="120"/>
        <w:numPr>
          <w:ilvl w:val="0"/>
          <w:numId w:val="1"/>
        </w:numPr>
      </w:pPr>
      <w:r>
        <w:rPr>
          <w:rFonts w:ascii="Arial" w:hAnsi="Arial" w:eastAsia="Arial" w:cs="Arial"/>
          <w:sz w:val="22"/>
          <w:szCs w:val="22"/>
        </w:rPr>
        <w:t xml:space="preserve">დარწმუნდით, რომ თქვენი შემთხვევა შეესაბამება ევროკომისიის რეგულაციას 261/2004 და შესაძლოა, კომპენსაციის მიღების უფლება გაჩნდეთ.</w:t>
      </w:r>
    </w:p>
    <w:p>
      <w:pPr>
        <w:spacing w:after="240"/>
      </w:pPr>
      <w:r>
        <w:rPr>
          <w:rFonts w:ascii="Arial" w:hAnsi="Arial" w:eastAsia="Arial" w:cs="Arial"/>
          <w:sz w:val="32"/>
          <w:szCs w:val="32"/>
          <w:b w:val="1"/>
          <w:bCs w:val="1"/>
        </w:rPr>
        <w:t xml:space="preserve">ბუდაპეშტის ფერენც ლისტის სახელობის აეროპორტის რეისების გაუქმება</w:t>
      </w:r>
    </w:p>
    <w:p>
      <w:pPr>
        <w:spacing w:after="240"/>
      </w:pPr>
      <w:r>
        <w:rPr>
          <w:rFonts w:ascii="Arial" w:hAnsi="Arial" w:eastAsia="Arial" w:cs="Arial"/>
          <w:sz w:val="28"/>
          <w:szCs w:val="28"/>
          <w:b w:val="1"/>
          <w:bCs w:val="1"/>
        </w:rPr>
        <w:t xml:space="preserve">გაუქმების შემდეგ თქვენი ვარიანტები:</w:t>
      </w:r>
    </w:p>
    <w:p>
      <w:pPr>
        <w:spacing w:after="200"/>
      </w:pPr>
      <w:r>
        <w:rPr>
          <w:rFonts w:ascii="Arial" w:hAnsi="Arial" w:eastAsia="Arial" w:cs="Arial"/>
          <w:sz w:val="22"/>
          <w:szCs w:val="22"/>
        </w:rPr>
        <w:t xml:space="preserve">- გადაჯავშნა სხვა რეისზე, უფასოდ</w:t>
      </w:r>
      <w:br/>
      <w:r>
        <w:rPr>
          <w:rFonts w:ascii="Arial" w:hAnsi="Arial" w:eastAsia="Arial" w:cs="Arial"/>
          <w:sz w:val="22"/>
          <w:szCs w:val="22"/>
        </w:rPr>
        <w:t xml:space="preserve">- ბილეთის გამოუყენებელი ნაწილის თანხის დაბრუნება</w:t>
      </w:r>
      <w:br/>
      <w:br/>
      <w:r>
        <w:rPr>
          <w:rFonts w:ascii="Arial" w:hAnsi="Arial" w:eastAsia="Arial" w:cs="Arial"/>
          <w:sz w:val="22"/>
          <w:szCs w:val="22"/>
        </w:rPr>
        <w:t xml:space="preserve">აეროპორტმა უნდა განმარტოს, თუ რატომ გაუქმდა ფრენა, რადგან ამან შეიძლება გავლენა იქონიოს ზიანის ანაზღაურების მიღების თქვენს უფლებაზე.</w:t>
      </w:r>
    </w:p>
    <w:p>
      <w:pPr>
        <w:spacing w:after="240"/>
      </w:pPr>
      <w:r>
        <w:rPr>
          <w:rFonts w:ascii="Arial" w:hAnsi="Arial" w:eastAsia="Arial" w:cs="Arial"/>
          <w:sz w:val="28"/>
          <w:szCs w:val="28"/>
          <w:b w:val="1"/>
          <w:bCs w:val="1"/>
        </w:rPr>
        <w:t xml:space="preserve">როდის შეიძლება გამოყენებულ იქნას კომპენსაცია</w:t>
      </w:r>
    </w:p>
    <w:p>
      <w:pPr>
        <w:spacing w:after="200"/>
      </w:pPr>
      <w:r>
        <w:rPr>
          <w:rFonts w:ascii="Arial" w:hAnsi="Arial" w:eastAsia="Arial" w:cs="Arial"/>
          <w:sz w:val="22"/>
          <w:szCs w:val="22"/>
        </w:rPr>
        <w:t xml:space="preserve">EC261-ის თანახმად, თქვენ შეიძლება გეკუთვნოდეთ კომპენსაცია, თუ ევროკავშირის ავიაკომპანია მოულოდნელად გააუქმებს თქვენს რეისს მისი კონტროლის ქვეშ მყოფი მიზეზის გამო - მაგალითად, ოპერაციული ან საკადრო საკითხების გამო. თუმცა, კომპენსაცია, როგორც წესი, არ ვრცელდება, როდესაც შეფერხება გამოწვეულია განსაკუთრებული გარემოებებით, როგორიცაა უამინდობა ან აეროპორტის დახურვა.</w:t>
      </w:r>
    </w:p>
    <w:p>
      <w:pPr>
        <w:spacing w:after="240"/>
      </w:pPr>
      <w:r>
        <w:rPr>
          <w:rFonts w:ascii="Arial" w:hAnsi="Arial" w:eastAsia="Arial" w:cs="Arial"/>
          <w:sz w:val="28"/>
          <w:szCs w:val="28"/>
          <w:b w:val="1"/>
          <w:bCs w:val="1"/>
        </w:rPr>
        <w:t xml:space="preserve">რომელი დოკუმენტების შენახვა</w:t>
      </w:r>
    </w:p>
    <w:p>
      <w:pPr>
        <w:spacing w:after="200"/>
      </w:pPr>
      <w:r>
        <w:rPr>
          <w:rFonts w:ascii="Arial" w:hAnsi="Arial" w:eastAsia="Arial" w:cs="Arial"/>
          <w:sz w:val="22"/>
          <w:szCs w:val="22"/>
        </w:rPr>
        <w:t xml:space="preserve">- თქვენი ჩასხდომის ბარათი და დაჯავშნის დადასტურება</w:t>
      </w:r>
      <w:br/>
      <w:r>
        <w:rPr>
          <w:rFonts w:ascii="Arial" w:hAnsi="Arial" w:eastAsia="Arial" w:cs="Arial"/>
          <w:sz w:val="22"/>
          <w:szCs w:val="22"/>
        </w:rPr>
        <w:t xml:space="preserve">- ავიაკომპანიის ნებისმიერი შეტყობინება გაუქმების შესახებ</w:t>
      </w:r>
      <w:br/>
      <w:r>
        <w:rPr>
          <w:rFonts w:ascii="Arial" w:hAnsi="Arial" w:eastAsia="Arial" w:cs="Arial"/>
          <w:sz w:val="22"/>
          <w:szCs w:val="22"/>
        </w:rPr>
        <w:t xml:space="preserve">- კვებით, ტრანსპორტით ან სასტუმროში გაჩერებით გამოწვეული მოულოდნელი ხარჯების შემთხვევაში - ქვითრები</w:t>
      </w:r>
      <w:br/>
      <w:r>
        <w:rPr>
          <w:rFonts w:ascii="Arial" w:hAnsi="Arial" w:eastAsia="Arial" w:cs="Arial"/>
          <w:sz w:val="22"/>
          <w:szCs w:val="22"/>
        </w:rPr>
        <w:t xml:space="preserve">- ავიაკომპანიის მიერ გამოქვეყნებული ახალი ფრენის ან სამოგზაურო შეთავაზების დეტალები</w:t>
      </w:r>
      <w:br/>
    </w:p>
    <w:p>
      <w:pPr>
        <w:spacing w:after="240"/>
      </w:pPr>
      <w:r>
        <w:rPr>
          <w:rFonts w:ascii="Arial" w:hAnsi="Arial" w:eastAsia="Arial" w:cs="Arial"/>
          <w:sz w:val="32"/>
          <w:szCs w:val="32"/>
          <w:b w:val="1"/>
          <w:bCs w:val="1"/>
        </w:rPr>
        <w:t xml:space="preserve">შეამოწმეთ, გეკუთვნით თუ არა კომპენსაცია ბუდაპეშტის ფერენც ლისტის სახელობის საერთაშორისო აეროპორტიდან ფრენის გაუქმების შემთხვევაში.</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დაშვების აეროპორტი</w:t>
      </w:r>
    </w:p>
    <w:p>
      <w:pPr/>
      <w:r>
        <w:rPr>
          <w:rFonts w:ascii="Arial" w:hAnsi="Arial" w:eastAsia="Arial" w:cs="Arial"/>
          <w:sz w:val="22"/>
          <w:szCs w:val="22"/>
        </w:rPr>
        <w:t xml:space="preserve">გააკეთეთ საჩივარი!</w:t>
      </w:r>
    </w:p>
    <w:p>
      <w:pPr/>
      <w:r>
        <w:rPr>
          <w:rFonts w:ascii="Arial" w:hAnsi="Arial" w:eastAsia="Arial" w:cs="Arial"/>
          <w:sz w:val="22"/>
          <w:szCs w:val="22"/>
        </w:rPr>
        <w:t xml:space="preserve">ან</w:t>
      </w:r>
    </w:p>
    <w:p>
      <w:pPr/>
      <w:r>
        <w:rPr>
          <w:rFonts w:ascii="Arial" w:hAnsi="Arial" w:eastAsia="Arial" w:cs="Arial"/>
          <w:sz w:val="22"/>
          <w:szCs w:val="22"/>
        </w:rPr>
        <w:t xml:space="preserve">დაასკანერეთ ჩასხდომის ბარკოდი</w:t>
      </w:r>
    </w:p>
    <w:p>
      <w:pPr/>
      <w:r>
        <w:rPr>
          <w:rFonts w:ascii="Arial" w:hAnsi="Arial" w:eastAsia="Arial" w:cs="Arial"/>
          <w:sz w:val="22"/>
          <w:szCs w:val="22"/>
        </w:rPr>
        <w:t xml:space="preserve">ჩასხდომის ბარათის ატვირთვა</w:t>
      </w:r>
    </w:p>
    <w:p>
      <w:pPr/>
      <w:r>
        <w:rPr>
          <w:rFonts w:ascii="Arial" w:hAnsi="Arial" w:eastAsia="Arial" w:cs="Arial"/>
          <w:sz w:val="22"/>
          <w:szCs w:val="22"/>
        </w:rPr>
        <w:t xml:space="preserve">შეამოწმეთ კომპენსაცია</w:t>
      </w:r>
    </w:p>
    <w:p>
      <w:pPr>
        <w:spacing w:after="240"/>
      </w:pPr>
      <w:r>
        <w:rPr>
          <w:rFonts w:ascii="Arial" w:hAnsi="Arial" w:eastAsia="Arial" w:cs="Arial"/>
          <w:sz w:val="28"/>
          <w:szCs w:val="28"/>
          <w:b w:val="1"/>
          <w:bCs w:val="1"/>
        </w:rPr>
        <w:t xml:space="preserve">ბუდაპეშტის ფერენც ლისტის სახელობის აეროპორტი: გამოტოვებული გადასასვლელი რეისები</w:t>
      </w:r>
    </w:p>
    <w:p/>
    <w:p>
      <w:pPr>
        <w:spacing w:after="200"/>
      </w:pPr>
      <w:r>
        <w:rPr>
          <w:rFonts w:ascii="Arial" w:hAnsi="Arial" w:eastAsia="Arial" w:cs="Arial"/>
          <w:sz w:val="22"/>
          <w:szCs w:val="22"/>
        </w:rPr>
        <w:t xml:space="preserve">თუმცა, არსებობს უამრავი მიზეზი, რის გამოც შეიძლება შუალედური რეისის გამოტოვება მოგიწიოთ - შემომავალი რეისის არასახარბიელო დრო, მჭიდრო გადასვლები, პასპორტების კონტროლზე ან უსაფრთხოების შემოწმებაზე მოულოდნელი ნელი გადაადგილება. ისეთ დატვირთულ აეროპორტებში, როგორიცაა ბუდაპეშტის ფერენც ლისტის სახელობის აეროპორტი, მცირე დაგვიანებასაც კი შეუძლია თქვენი შემდეგი რეისის გამოტოვება გამოიწვიოს.</w:t>
      </w:r>
      <w:br/>
      <w:br/>
      <w:r>
        <w:rPr>
          <w:rFonts w:ascii="Arial" w:hAnsi="Arial" w:eastAsia="Arial" w:cs="Arial"/>
          <w:sz w:val="22"/>
          <w:szCs w:val="22"/>
        </w:rPr>
        <w:t xml:space="preserve">თუ დაგვიანება არ იყო გამოწვეული მათზე არმოქმედი მიზეზებით, შესაძლებელია კომპენსაციის მიღება. ხოლო თუ მიზეზი ექსტრემალური ამინდი ან სხვა გარემოებებია, რომელთა თავიდან არიდება ავიაკომპანიას არ შეეძლო, გადახდა არ არის საჭირო.</w:t>
      </w:r>
      <w:br/>
      <w:br/>
      <w:r>
        <w:rPr>
          <w:rFonts w:ascii="Arial" w:hAnsi="Arial" w:eastAsia="Arial" w:cs="Arial"/>
          <w:sz w:val="22"/>
          <w:szCs w:val="22"/>
        </w:rPr>
        <w:t xml:space="preserve">რა შეიძლება გეკუთვნოდეთ:</w:t>
      </w:r>
    </w:p>
    <w:p>
      <w:pPr>
        <w:spacing w:after="120"/>
        <w:numPr>
          <w:ilvl w:val="0"/>
          <w:numId w:val="1"/>
        </w:numPr>
      </w:pPr>
      <w:r>
        <w:rPr>
          <w:rFonts w:ascii="Arial" w:hAnsi="Arial" w:eastAsia="Arial" w:cs="Arial"/>
          <w:sz w:val="22"/>
          <w:szCs w:val="22"/>
        </w:rPr>
        <w:t xml:space="preserve">ალტერნატიული მგზავრობა თქვენს საბოლოო დანიშნულების ადგილამდე</w:t>
      </w:r>
    </w:p>
    <w:p>
      <w:pPr>
        <w:spacing w:after="120"/>
        <w:numPr>
          <w:ilvl w:val="0"/>
          <w:numId w:val="1"/>
        </w:numPr>
      </w:pPr>
      <w:r>
        <w:rPr>
          <w:rFonts w:ascii="Arial" w:hAnsi="Arial" w:eastAsia="Arial" w:cs="Arial"/>
          <w:sz w:val="22"/>
          <w:szCs w:val="22"/>
        </w:rPr>
        <w:t xml:space="preserve">კვება და სასტუმროში დაბინავება, თუ ღამის გათევა მოგიწევთ</w:t>
      </w:r>
    </w:p>
    <w:p>
      <w:pPr>
        <w:spacing w:after="120"/>
        <w:numPr>
          <w:ilvl w:val="0"/>
          <w:numId w:val="1"/>
        </w:numPr>
      </w:pPr>
      <w:r>
        <w:rPr>
          <w:rFonts w:ascii="Arial" w:hAnsi="Arial" w:eastAsia="Arial" w:cs="Arial"/>
          <w:sz w:val="22"/>
          <w:szCs w:val="22"/>
        </w:rPr>
        <w:t xml:space="preserve">ანაზღაურების პოტენციალი დაგვიანების ხანგრძლივობისა და მიზეზის მიხედვით</w:t>
      </w:r>
    </w:p>
    <w:p>
      <w:pPr>
        <w:spacing w:after="240"/>
      </w:pPr>
      <w:r>
        <w:rPr>
          <w:rFonts w:ascii="Arial" w:hAnsi="Arial" w:eastAsia="Arial" w:cs="Arial"/>
          <w:sz w:val="28"/>
          <w:szCs w:val="28"/>
          <w:b w:val="1"/>
          <w:bCs w:val="1"/>
        </w:rPr>
        <w:t xml:space="preserve">ბუდაპეშტის ფერენც ლისტის სახელობის აეროპორტმა ჩასხდობაზე უარი განაცხადა</w:t>
      </w:r>
    </w:p>
    <w:p>
      <w:pPr>
        <w:spacing w:after="200"/>
      </w:pPr>
      <w:r>
        <w:rPr>
          <w:rFonts w:ascii="Arial" w:hAnsi="Arial" w:eastAsia="Arial" w:cs="Arial"/>
          <w:sz w:val="22"/>
          <w:szCs w:val="22"/>
        </w:rPr>
        <w:t xml:space="preserve">ზოგჯერ, მგზავრებს ბორტზე ასვლის უფლებას არ აძლევენ მოქმედი ბილეთის ქონის შემთხვევაშიც კი, რადგან ავიაკომპანიას გადაჭარბებული დაჯავშნა აქვს. თუ ბორტზე ასვლის უფლებას არ გაძლევენ და ეს თქვენი ქმედებებით არ არის გამოწვეული, ავიაკომპანია ვალდებულია დაგეხმაროთ. ეს შეიძლება მოიცავდეს საკვებს, გამაგრილებელ სასმელებს, საჭიროების შემთხვევაში სასტუმროში განთავსებას და შემცვლელ რეისზე გადაყვანას.</w:t>
      </w:r>
      <w:br/>
      <w:br/>
      <w:r>
        <w:rPr>
          <w:rFonts w:ascii="Arial" w:hAnsi="Arial" w:eastAsia="Arial" w:cs="Arial"/>
          <w:sz w:val="22"/>
          <w:szCs w:val="22"/>
        </w:rPr>
        <w:t xml:space="preserve">EC რეგულაცია 261/2004 შეიძლება გავრცელდეს, როდესაც ბუდაპეშტიდან ევროკავშირის ავიაკომპანიით დაფრინავთ. კომპენსაციის ოდენობა დამოკიდებულია დაგვიანებაზე და თქვენი ფრენის დანიშნულების ადგილზე. არაწევრი ქვეყნის ავიაკომპანიების შემთხვევაში მოქმედებს სხვადასხვა ეროვნული კანონმდებლობა.</w:t>
      </w:r>
    </w:p>
    <w:p>
      <w:pPr>
        <w:spacing w:after="240"/>
      </w:pPr>
      <w:r>
        <w:rPr>
          <w:rFonts w:ascii="Arial" w:hAnsi="Arial" w:eastAsia="Arial" w:cs="Arial"/>
          <w:sz w:val="28"/>
          <w:szCs w:val="28"/>
          <w:b w:val="1"/>
          <w:bCs w:val="1"/>
        </w:rPr>
        <w:t xml:space="preserve">ბუდაპეშტის ფერენც ლისტის აეროპორტი: ხანგრძლივი რიგები და უსაფრთხოების შეფერხებები</w:t>
      </w:r>
    </w:p>
    <w:p>
      <w:pPr>
        <w:spacing w:after="200"/>
      </w:pPr>
      <w:r>
        <w:rPr>
          <w:rFonts w:ascii="Arial" w:hAnsi="Arial" w:eastAsia="Arial" w:cs="Arial"/>
          <w:sz w:val="22"/>
          <w:szCs w:val="22"/>
        </w:rPr>
        <w:t xml:space="preserve">დატვირთულ დროს უსაფრთხოების ან პასპორტის კონტროლის რიგები შეიძლება გრძელი იყოს. თუ ამის გამო ფრენას გამოტოვებთ, აეროპორტი შესაძლოა პასუხისმგებელი იყოს - განსაკუთრებით, თუ დროულად მიხვედით. მიუხედავად ამისა, რაც შეიძლება მალე თქვენს ავიაკომპანიასთან დაკავშირება აუცილებელია, განსაკუთრებით თუ ყველა ფრენა ერთი დაჯავშნით იყო დაჯავშნილი.</w:t>
      </w:r>
    </w:p>
    <w:p>
      <w:pPr>
        <w:spacing w:after="240"/>
      </w:pPr>
      <w:r>
        <w:rPr>
          <w:rFonts w:ascii="Arial" w:hAnsi="Arial" w:eastAsia="Arial" w:cs="Arial"/>
          <w:sz w:val="28"/>
          <w:szCs w:val="28"/>
          <w:b w:val="1"/>
          <w:bCs w:val="1"/>
        </w:rPr>
        <w:t xml:space="preserve">ბუდაპეშტის ფერენც ლისტის აეროპორტში ბარგთან დაკავშირებული პრობლემები</w:t>
      </w:r>
    </w:p>
    <w:p>
      <w:pPr>
        <w:spacing w:after="200"/>
      </w:pPr>
      <w:r>
        <w:rPr>
          <w:rFonts w:ascii="Arial" w:hAnsi="Arial" w:eastAsia="Arial" w:cs="Arial"/>
          <w:sz w:val="22"/>
          <w:szCs w:val="22"/>
        </w:rPr>
        <w:t xml:space="preserve">თუ თქვენი ბარგი არ გამოჩნდება, დაუყოვნებლივ შეატყობინეთ ამის შესახებ აეროპორტში და შეავსეთ ბარგის დაკარგვის აქტი ავიაკომპანიასთან. დაკარგული ბარგის უდიდესი ნაწილი რამდენიმე დღეში იპოვება და ბრუნდება. სანამ ელოდებით, შესაძლოა, დაგიფარონ აუცილებელი ხარჯები, ამიტომ შეინახეთ ყველა ქვითარი.</w:t>
      </w:r>
      <w:br/>
      <w:br/>
      <w:r>
        <w:rPr>
          <w:rFonts w:ascii="Arial" w:hAnsi="Arial" w:eastAsia="Arial" w:cs="Arial"/>
          <w:sz w:val="22"/>
          <w:szCs w:val="22"/>
        </w:rPr>
        <w:t xml:space="preserve">დაკარგული ან დაზიანებული ჩასაბარებელი ბარგის შემთხვევაში, თქვენ შეგიძლიათ მოითხოვოთ კომპენსაცია მონრეალის კონვენციის შესაბამისად. ეს დამოკიდებულია თქვენ მიერ წარმოდგენილ ფაქტებსა და საქმის კლასიფიკაციის ტიპზე. დავალიანების მოთხოვნა უნდა წარადგინოთ გარკვეულ ვადაში, რომელიც დაწესებულია დაგვიანებული, დაზიანებული და დაკარგული ბარგისთვის.</w:t>
      </w:r>
    </w:p>
    <w:p>
      <w:pPr>
        <w:spacing w:after="240"/>
      </w:pPr>
      <w:r>
        <w:rPr>
          <w:rFonts w:ascii="Arial" w:hAnsi="Arial" w:eastAsia="Arial" w:cs="Arial"/>
          <w:sz w:val="28"/>
          <w:szCs w:val="28"/>
          <w:b w:val="1"/>
          <w:bCs w:val="1"/>
        </w:rPr>
        <w:t xml:space="preserve">ბუდაპეშტის ფერენც ლისტის აეროპორტი: გაფიცვები და საგანგებო გარემოებები</w:t>
      </w:r>
    </w:p>
    <w:p>
      <w:pPr>
        <w:spacing w:after="200"/>
      </w:pPr>
      <w:r>
        <w:rPr>
          <w:rFonts w:ascii="Arial" w:hAnsi="Arial" w:eastAsia="Arial" w:cs="Arial"/>
          <w:sz w:val="22"/>
          <w:szCs w:val="22"/>
        </w:rPr>
        <w:t xml:space="preserve">ზოგჯერ ფრენები შეიძლება დაზარალდეს გაფიცვების ან მოულოდნელი საოპერაციო პრობლემების გამო. რადგან ისინი, როგორც წესი, საგანგებო შემთხვევებად ითვლება, ავიაკომპანიებს არ ეკისრებათ ამისთვის თანხის ანაზღაურების ვალდებულება. თუმცა, მათგან მოელიან პრაქტიკული დახმარების შეთავაზებას - საკვები, სასმელები და/ან სასტუმრო, თუ დაგვიანება მნიშვნელოვანია.</w:t>
      </w:r>
    </w:p>
    <w:p>
      <w:pPr>
        <w:spacing w:after="240"/>
      </w:pPr>
      <w:r>
        <w:rPr>
          <w:rFonts w:ascii="Arial" w:hAnsi="Arial" w:eastAsia="Arial" w:cs="Arial"/>
          <w:sz w:val="28"/>
          <w:szCs w:val="28"/>
          <w:b w:val="1"/>
          <w:bCs w:val="1"/>
        </w:rPr>
        <w:t xml:space="preserve">როგორ მივიღოთ კომპენსაცია ბუდაპეშტის ფერენც ლისტის სახელობის აეროპორტში</w:t>
      </w:r>
    </w:p>
    <w:p/>
    <w:p>
      <w:pPr>
        <w:spacing w:after="200"/>
      </w:pPr>
      <w:r>
        <w:rPr>
          <w:rFonts w:ascii="Arial" w:hAnsi="Arial" w:eastAsia="Arial" w:cs="Arial"/>
          <w:sz w:val="22"/>
          <w:szCs w:val="22"/>
        </w:rPr>
        <w:t xml:space="preserve">თუ თქვენი რეისი ბუდაპეშტის ფერენც ლისტის სახელობის საერთაშორისო აეროპორტიდან დაგვიანდა, გაუქმდა ან გადაჭარბებული დაჯავშნის გამო სხვა მგზავრს დაუთმეს, შესაძლოა, გარკვეული კომპენსაციის მიღების კანდიდატი იყოთ (ზოგიერთი დეტალი დამოკიდებულია სიტუაციაზე). სწორი ნაბიჯები დაეხმარება ავიაკომპანიას, უკეთ განიხილოს თქვენი შემთხვევა.</w:t>
      </w:r>
    </w:p>
    <w:p>
      <w:pPr>
        <w:spacing w:after="200"/>
      </w:pPr>
      <w:r>
        <w:rPr>
          <w:rFonts w:ascii="Arial" w:hAnsi="Arial" w:eastAsia="Arial" w:cs="Arial"/>
          <w:sz w:val="22"/>
          <w:szCs w:val="22"/>
        </w:rPr>
        <w:t xml:space="preserve">რა შეგიძლიათ გააკეთოთ</w:t>
      </w:r>
    </w:p>
    <w:p>
      <w:pPr>
        <w:spacing w:after="120"/>
        <w:numPr>
          <w:ilvl w:val="0"/>
          <w:numId w:val="2"/>
        </w:numPr>
      </w:pPr>
      <w:r>
        <w:rPr>
          <w:rFonts w:ascii="Arial" w:hAnsi="Arial" w:eastAsia="Arial" w:cs="Arial"/>
          <w:sz w:val="22"/>
          <w:szCs w:val="22"/>
        </w:rPr>
        <w:t xml:space="preserve">შეინახეთ ჩასხდომის ბარათი და ფრენის დაჯავშნის დადასტურება – ყოველი შემთხვევისთვის, ერთმანეთს სკრიპკით მიამაგრეთ.</w:t>
      </w:r>
    </w:p>
    <w:p>
      <w:pPr>
        <w:spacing w:after="120"/>
        <w:numPr>
          <w:ilvl w:val="0"/>
          <w:numId w:val="2"/>
        </w:numPr>
      </w:pPr>
      <w:r>
        <w:rPr>
          <w:rFonts w:ascii="Arial" w:hAnsi="Arial" w:eastAsia="Arial" w:cs="Arial"/>
          <w:sz w:val="22"/>
          <w:szCs w:val="22"/>
        </w:rPr>
        <w:t xml:space="preserve">შეამოწმეთ თქვენი შემთხვევა Skycop-ის მეშვეობით, რომ გაიგოთ, გეკუთვნით თუ არა კომპენსაცია.</w:t>
      </w:r>
    </w:p>
    <w:p>
      <w:pPr>
        <w:spacing w:after="120"/>
        <w:numPr>
          <w:ilvl w:val="0"/>
          <w:numId w:val="2"/>
        </w:numPr>
      </w:pPr>
      <w:r>
        <w:rPr>
          <w:rFonts w:ascii="Arial" w:hAnsi="Arial" w:eastAsia="Arial" w:cs="Arial"/>
          <w:sz w:val="22"/>
          <w:szCs w:val="22"/>
        </w:rPr>
        <w:t xml:space="preserve">განაცხადის წარდგენა კომპენსაციის მისაღებად</w:t>
      </w:r>
    </w:p>
    <w:p>
      <w:pPr>
        <w:spacing w:after="200"/>
      </w:pPr>
      <w:r>
        <w:rPr>
          <w:rFonts w:ascii="Arial" w:hAnsi="Arial" w:eastAsia="Arial" w:cs="Arial"/>
          <w:sz w:val="22"/>
          <w:szCs w:val="22"/>
        </w:rPr>
        <w:t xml:space="preserve">წარდგენის ვადები დამოკიდებულია ავიაკომპანიის რეგისტრაციის ქვეყანაზე. ევროკავშირის ქვეყნების ავიაკომპანიების უმეტესობისთვის, როგორც წესი, 2-დან 5 წლამდე გეძლევათ; საბოლოოდ, უბრალოდ, საჩივარი უნდა წარადგინოთ. კანონით, არასაევროკავშირო ავიაკომპანიებისთვის ხანდაზმულობის ვადა შესაძლოა განსხვავებული იყოს.</w:t>
      </w:r>
    </w:p>
    <w:p>
      <w:pPr>
        <w:spacing w:after="200"/>
      </w:pPr>
      <w:r>
        <w:rPr>
          <w:rFonts w:ascii="Arial" w:hAnsi="Arial" w:eastAsia="Arial" w:cs="Arial"/>
          <w:sz w:val="22"/>
          <w:szCs w:val="22"/>
        </w:rPr>
        <w:t xml:space="preserve">საჭირო დოკუმენტების ქონა კომპენსაციის მიღებას არ გარანტირებს, მაგრამ ის თქვენი საქმის განხილვას უწყობს ხელს. აუცილებლად დაურთეთ ყველაფერი, რაც თქვენი ისტორიის ახსნაში დაგეხმარებათ.</w:t>
      </w:r>
    </w:p>
    <w:p>
      <w:pPr>
        <w:spacing w:after="240"/>
      </w:pPr>
      <w:r>
        <w:rPr>
          <w:rFonts w:ascii="Arial" w:hAnsi="Arial" w:eastAsia="Arial" w:cs="Arial"/>
          <w:sz w:val="32"/>
          <w:szCs w:val="32"/>
          <w:b w:val="1"/>
          <w:bCs w:val="1"/>
        </w:rPr>
        <w:t xml:space="preserve">რატომ უნდა გამოიყენოთ სქაიკოპი საზღაურის მოთხოვნები?</w:t>
      </w:r>
    </w:p>
    <w:p>
      <w:pPr>
        <w:spacing w:after="200"/>
      </w:pPr>
      <w:r>
        <w:rPr>
          <w:rFonts w:ascii="Arial" w:hAnsi="Arial" w:eastAsia="Arial" w:cs="Arial"/>
          <w:sz w:val="22"/>
          <w:szCs w:val="22"/>
        </w:rPr>
        <w:t xml:space="preserve">ფრენის შეფერხების შემდეგ საჩივრის დამოუკიდებლად განხილვა შეიძლება შრომატევადი და დამაბნეველი იყოს. სხვადასხვა ავიაკომპანია და ქვეყანა სხვადასხვა წესს იცავს, რის გამოც რთულია იმის გაგება, თუ საიდან დაიწყოთ. Skycop ამ პროცესს თქვენთვის ამარტივებს.</w:t>
      </w:r>
    </w:p>
    <w:p>
      <w:pPr>
        <w:spacing w:after="240"/>
      </w:pPr>
      <w:r>
        <w:rPr>
          <w:rFonts w:ascii="Arial" w:hAnsi="Arial" w:eastAsia="Arial" w:cs="Arial"/>
          <w:sz w:val="28"/>
          <w:szCs w:val="28"/>
          <w:b w:val="1"/>
          <w:bCs w:val="1"/>
        </w:rPr>
        <w:t xml:space="preserve">ექსპერტები პრაქტიკული გამოცდილებით</w:t>
      </w:r>
    </w:p>
    <w:p>
      <w:pPr>
        <w:spacing w:after="200"/>
      </w:pPr>
      <w:r>
        <w:rPr>
          <w:rFonts w:ascii="Arial" w:hAnsi="Arial" w:eastAsia="Arial" w:cs="Arial"/>
          <w:sz w:val="22"/>
          <w:szCs w:val="22"/>
        </w:rPr>
        <w:t xml:space="preserve">ჩვენ ევროპის მასშტაბით ათასობით სადაზღვევო შემთხვევაზე ვიმუშავეთ და ვიცით, თუ როგორ მოქმედებს აეროპორტებისა და ავიაკომპანიების პოლიტიკა შედეგებზე. ჩვენი გუნდი დეტალებს ერკვევა და შესაბამისად მოქმედებს.</w:t>
      </w:r>
    </w:p>
    <w:p>
      <w:pPr>
        <w:spacing w:after="240"/>
      </w:pPr>
      <w:r>
        <w:rPr>
          <w:rFonts w:ascii="Arial" w:hAnsi="Arial" w:eastAsia="Arial" w:cs="Arial"/>
          <w:sz w:val="28"/>
          <w:szCs w:val="28"/>
          <w:b w:val="1"/>
          <w:bCs w:val="1"/>
        </w:rPr>
        <w:t xml:space="preserve">სწრაფი და ნათელი პროცესი</w:t>
      </w:r>
    </w:p>
    <w:p>
      <w:pPr>
        <w:spacing w:after="200"/>
      </w:pPr>
      <w:r>
        <w:rPr>
          <w:rFonts w:ascii="Arial" w:hAnsi="Arial" w:eastAsia="Arial" w:cs="Arial"/>
          <w:sz w:val="22"/>
          <w:szCs w:val="22"/>
        </w:rPr>
        <w:t xml:space="preserve">თქვენ გვაწვდით დეტალებს, ჩვენ კი დანარჩენზე ვიზრუნებთ - არანაირი გრძელი ფორმები თუ გაუგებარი შეტყობინებები. ყველაფერი მარტივია.</w:t>
      </w:r>
    </w:p>
    <w:p>
      <w:pPr>
        <w:spacing w:after="240"/>
      </w:pPr>
      <w:r>
        <w:rPr>
          <w:rFonts w:ascii="Arial" w:hAnsi="Arial" w:eastAsia="Arial" w:cs="Arial"/>
          <w:sz w:val="28"/>
          <w:szCs w:val="28"/>
          <w:b w:val="1"/>
          <w:bCs w:val="1"/>
        </w:rPr>
        <w:t xml:space="preserve">გადაიხადეთ მხოლოდ წარმატების შემთხვევაში</w:t>
      </w:r>
    </w:p>
    <w:p>
      <w:pPr>
        <w:spacing w:after="200"/>
      </w:pPr>
      <w:r>
        <w:rPr>
          <w:rFonts w:ascii="Arial" w:hAnsi="Arial" w:eastAsia="Arial" w:cs="Arial"/>
          <w:sz w:val="22"/>
          <w:szCs w:val="22"/>
        </w:rPr>
        <w:t xml:space="preserve">თქვენ არ გადაიხდით, თუ თქვენი საქმე არ იქნება წარმატებული ან უარყოფილი იქნება.</w:t>
      </w:r>
    </w:p>
    <w:p>
      <w:pPr>
        <w:spacing w:after="240"/>
      </w:pPr>
      <w:r>
        <w:rPr>
          <w:rFonts w:ascii="Arial" w:hAnsi="Arial" w:eastAsia="Arial" w:cs="Arial"/>
          <w:sz w:val="32"/>
          <w:szCs w:val="32"/>
          <w:b w:val="1"/>
          <w:bCs w:val="1"/>
        </w:rPr>
        <w:t xml:space="preserve">პრობლემები ფრენასთან დაკავშირებით ბუდაპეშტის ფერენც ლისტის სახელობის საერთაშორისო აეროპორტში? მიეცით საშუალება Skycop-ს, დაგეხმაროთ.</w:t>
      </w:r>
    </w:p>
    <w:p>
      <w:pPr>
        <w:spacing w:after="200"/>
      </w:pPr>
      <w:r>
        <w:rPr>
          <w:rFonts w:ascii="Arial" w:hAnsi="Arial" w:eastAsia="Arial" w:cs="Arial"/>
          <w:sz w:val="22"/>
          <w:szCs w:val="22"/>
        </w:rPr>
        <w:t xml:space="preserve">დაიწყეთ თქვენი სარჩელი რისკის გარეშე</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თქვენი რეისი ბუდაპეშტის ფერენც ლისტის სახელობის აეროპორტიდან შეფერხდა? სქაიკოპი დაგეხმარებათ</w:t>
      </w:r>
    </w:p>
    <w:p>
      <w:pPr>
        <w:spacing w:after="200"/>
      </w:pPr>
      <w:r>
        <w:rPr>
          <w:rFonts w:ascii="Arial" w:hAnsi="Arial" w:eastAsia="Arial" w:cs="Arial"/>
          <w:sz w:val="22"/>
          <w:szCs w:val="22"/>
        </w:rPr>
        <w:t xml:space="preserve">რეისების გაუქმებამ ან შეფერხებამ შეიძლება თქვენი სამოგზაურო გეგმები ჩაუშალოს და თქვენ არ გეცოდინებათ, რა გააკეთოთ. ზარებზე პასუხის გაცემა ან პასუხების ლოდინი, და ამასთანავე, საკუთარი თავის მიერ კომპენსაციის მიღების მცდელობა, სტრესული და დროის მომთხოვნია.</w:t>
      </w:r>
      <w:br/>
      <w:br/>
      <w:r>
        <w:rPr>
          <w:rFonts w:ascii="Arial" w:hAnsi="Arial" w:eastAsia="Arial" w:cs="Arial"/>
          <w:sz w:val="22"/>
          <w:szCs w:val="22"/>
        </w:rPr>
        <w:t xml:space="preserve">სწორედ ამიტომ არსებობს Skycop - რომ გაამარტივოს პროცესი და მოგაშოროთ წნეხი. ჩვენ ვიცით წესები, გვესმის, როგორ მუშაობს ავიაკომპანიები და მზად ვართ, დაგეხმაროთ ყოველ ნაბიჯზე.</w:t>
      </w:r>
      <w:br/>
      <w:br/>
      <w:r>
        <w:rPr>
          <w:rFonts w:ascii="Arial" w:hAnsi="Arial" w:eastAsia="Arial" w:cs="Arial"/>
          <w:sz w:val="22"/>
          <w:szCs w:val="22"/>
        </w:rPr>
        <w:t xml:space="preserve">არ მოიგებთ - არ იხდით. მხოლოდ სამართლიანი და პირდაპირი დახმარება.</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შემიძლია თუ არა ავიაბილეთის საფასურის ანაზღაურების მოთხოვნა, თუ ჩემი რეისი ბუდაპეშტის ფერენც ლისტის სახელობის აეროპორტიდან დაგვიანდა?</w:t>
      </w:r>
    </w:p>
    <w:p>
      <w:pPr>
        <w:spacing w:after="200"/>
      </w:pPr>
      <w:r>
        <w:rPr>
          <w:rFonts w:ascii="Arial" w:hAnsi="Arial" w:eastAsia="Arial" w:cs="Arial"/>
          <w:sz w:val="22"/>
          <w:szCs w:val="22"/>
        </w:rPr>
        <w:t xml:space="preserve">თუ თქვენი რეისი მნიშვნელოვნად დაგვიანდა და ის ევროკავშირის ქვეყნის ავიაკომპანიას ეკუთვნოდა, შესაძლოა, თქვენ 261/2004 EC რეგულაციის თანახმად კომპენსაციის მიღების უფლება გქონდეთ. უფლების ქონა დამოკიდებულია დაგვიანების ხანგრძლივობასა და მის გამომწვევ მიზეზზე. გარდაუვალი გარემოებებით გამოწვეული დაგვიანების შემთხვევაში, როგორიცაა უამინდობა ან საჰაერო მოძრაობის შეზღუდვები, როგორც წესი, კომპენსაცია არ გაიცემა, თუმცა შესაძლოა, მოგეწოდოთ დახმარება, როგორიცაა საკვები ან სასტუმროში განთავსება.</w:t>
      </w:r>
    </w:p>
    <w:p>
      <w:pPr>
        <w:spacing w:after="240"/>
      </w:pPr>
      <w:r>
        <w:rPr>
          <w:rFonts w:ascii="Arial" w:hAnsi="Arial" w:eastAsia="Arial" w:cs="Arial"/>
          <w:sz w:val="26"/>
          <w:szCs w:val="26"/>
          <w:b w:val="1"/>
          <w:bCs w:val="1"/>
        </w:rPr>
        <w:t xml:space="preserve">რა უფლებები მაქვს, თუ ბუდაპეშტის ფერენც ლისტის სახელობის აეროპორტიდან ჩემი რეისი გაუქმდა?</w:t>
      </w:r>
    </w:p>
    <w:p>
      <w:pPr>
        <w:spacing w:after="200"/>
      </w:pPr>
      <w:r>
        <w:rPr>
          <w:rFonts w:ascii="Arial" w:hAnsi="Arial" w:eastAsia="Arial" w:cs="Arial"/>
          <w:sz w:val="22"/>
          <w:szCs w:val="22"/>
        </w:rPr>
        <w:t xml:space="preserve">ფრენის გაუქმების შემთხვევაში, ბუდაპეშტიდან ევროკავშირის ავიაკომპანიით გამგზავრებულ მგზავრებს, როგორც წესი, აქვთ უფლება, აირჩიონ თანხის დაბრუნება ან სხვა ხელმისაწვდომ ფრენაზე გადაჯავშნა. კომპენსაცია ასევე შეიძლება დაინიშნოს, თუ გაუქმების შესახებ შეტყობინება მოკლე დროში მოხდა და ის ავიაკომპანიის კონტროლს ექვემდებარებოდა. ყოველთვის შეინახეთ დოკუმენტაცია, როგორიცაა ავიაკომპანიისგან მიღებული ელექტრონული წერილები, ჩასხდომის ბარათები და დამატებით ხარჯებთან დაკავშირებული ნებისმიერი ქვითარი.</w:t>
      </w:r>
    </w:p>
    <w:p>
      <w:pPr>
        <w:spacing w:after="240"/>
      </w:pPr>
      <w:r>
        <w:rPr>
          <w:rFonts w:ascii="Arial" w:hAnsi="Arial" w:eastAsia="Arial" w:cs="Arial"/>
          <w:sz w:val="26"/>
          <w:szCs w:val="26"/>
          <w:b w:val="1"/>
          <w:bCs w:val="1"/>
        </w:rPr>
        <w:t xml:space="preserve">რა უნდა გავაკეთო, თუ ბუდაპეშტის აეროპორტში შემაერთებელი რეისი გამომრჩა?</w:t>
      </w:r>
    </w:p>
    <w:p>
      <w:pPr>
        <w:spacing w:after="200"/>
      </w:pPr>
      <w:r>
        <w:rPr>
          <w:rFonts w:ascii="Arial" w:hAnsi="Arial" w:eastAsia="Arial" w:cs="Arial"/>
          <w:sz w:val="22"/>
          <w:szCs w:val="22"/>
        </w:rPr>
        <w:t xml:space="preserve">ბუდაპეშტის ფერენც ლისტის სახელობის საერთაშორისო აეროპორტში ფრენებს შორის გადასვლების გამოტოვება შეიძლება მოხდეს დაგვიანებების ან ტრანზიტის მოკლე დროის გამო. თუ თქვენი სატრანზიტო ფრენები ერთად იყო დაჯავშნილი და შესრულებული ევროკავშირის ავიაკომპანიის მიერ, ავიაკომპანიამ შეიძლება შემოგთავაზოთ ალტერნატიული მგზავრობა და დახმარება, როგორიცაა საკვები ან საცხოვრებელი. კომპენსაციის საკითხი შეიძლება განიხილებოდეს, თუ გადასვლის გამოტოვება კონტროლირებად მიზეზს უკავშირდებოდა და გამოიწვია დანიშნულების ადგილზე ჩასვლის მნიშვნელოვანი დაგვიანება.</w:t>
      </w:r>
    </w:p>
    <w:p>
      <w:pPr>
        <w:spacing w:after="240"/>
      </w:pPr>
      <w:r>
        <w:rPr>
          <w:rFonts w:ascii="Arial" w:hAnsi="Arial" w:eastAsia="Arial" w:cs="Arial"/>
          <w:sz w:val="26"/>
          <w:szCs w:val="26"/>
          <w:b w:val="1"/>
          <w:bCs w:val="1"/>
        </w:rPr>
        <w:t xml:space="preserve">მეკუთვნის თუ არა კომპენსაცია, თუ ბუდაპეშტის აეროპორტში ჩემს ჩასხდენაზე უარი მითხრეს?</w:t>
      </w:r>
    </w:p>
    <w:p>
      <w:pPr>
        <w:spacing w:after="200"/>
      </w:pPr>
      <w:r>
        <w:rPr>
          <w:rFonts w:ascii="Arial" w:hAnsi="Arial" w:eastAsia="Arial" w:cs="Arial"/>
          <w:sz w:val="22"/>
          <w:szCs w:val="22"/>
        </w:rPr>
        <w:t xml:space="preserve">თუ ბუდაპეშტის ფერენც ლისტის სახელობის აეროპორტიდან გაფრენილ რეისზე, დადასტურებული ჯავშნის მიუხედავად, ჩასხდენაზე უარი გითხრეს და ეს არ იყო პირადი მიზეზებით (მაგალითად, დაგვიანება), თქვენ შესაძლოა დაგეკუთვნათ დახმარება და, შესაძლოა, კომპენსაციაც. ევროკავშირის რეგულაციების თანახმად, ავიაკომპანიებს მოეთხოვებათ შემოთავაზება ბილეთის გადაჯავშნის ან თანხის დაბრუნების, ასევე პრაქტიკული დახმარების, როგორიცაა გამაგრილებელი სასმელები ან საცხოვრებელი, დაგვიანების ხანგრძლივობის მიხედვით.</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მსხვილი ავიაკომპანიის მიერ დაგვიანებული და გაუქმებული რეისებისგან დაზარალებული მგზავრებისთვის. ზოგიერთი ავიაკომპანია, რომელთა წინააღმდეგაც ჩვენ მოვითხოვეთ კომპენსაცია, მოიცავს:</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სქაიკოპი მხარს უჭერს მგზავრებს, რომლებსაც ევროპის აეროპორტებში გადაჭარბებული დაჯავშნების, დაგვიანებისა და ფრენების გაუქმების გამო შეექმნათ პრობლემები.</w:t>
      </w:r>
    </w:p>
    <w:p>
      <w:pPr>
        <w:spacing w:after="240"/>
      </w:pPr>
      <w:r>
        <w:rPr>
          <w:rFonts w:ascii="Arial" w:hAnsi="Arial" w:eastAsia="Arial" w:cs="Arial"/>
          <w:sz w:val="28"/>
          <w:szCs w:val="28"/>
          <w:b w:val="1"/>
          <w:bCs w:val="1"/>
        </w:rPr>
        <w:t xml:space="preserve">იცოდეთ თქვენი, როგორც საჰაერო მგზავრის, უფლებები</w:t>
      </w:r>
    </w:p>
    <w:p/>
    <w:p>
      <w:pPr>
        <w:spacing w:after="200"/>
      </w:pPr>
      <w:r>
        <w:rPr>
          <w:rFonts w:ascii="Arial" w:hAnsi="Arial" w:eastAsia="Arial" w:cs="Arial"/>
          <w:sz w:val="22"/>
          <w:szCs w:val="22"/>
        </w:rPr>
        <w:t xml:space="preserve">ჩვენ დაგეხმარებით ფრენასთან დაკავშირებული პრობლემების მოგვარებასა და კომპენსაციის მიღებაში.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2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12A4F"/>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2026-04-15T04:57:28+00:00</dcterms:created>
  <dcterms:modified xsi:type="dcterms:W3CDTF">2026-04-15T04:57:28+00:00</dcterms:modified>
</cp:coreProperties>
</file>

<file path=docProps/custom.xml><?xml version="1.0" encoding="utf-8"?>
<Properties xmlns="http://schemas.openxmlformats.org/officeDocument/2006/custom-properties" xmlns:vt="http://schemas.openxmlformats.org/officeDocument/2006/docPropsVTypes"/>
</file>